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9E" w:rsidRPr="00584F17" w:rsidRDefault="000A2C9E" w:rsidP="000A2C9E">
      <w:pPr>
        <w:ind w:firstLine="709"/>
        <w:jc w:val="both"/>
        <w:rPr>
          <w:sz w:val="28"/>
          <w:szCs w:val="28"/>
        </w:rPr>
      </w:pPr>
      <w:r w:rsidRPr="00584F17">
        <w:rPr>
          <w:sz w:val="28"/>
          <w:szCs w:val="28"/>
        </w:rPr>
        <w:t xml:space="preserve">Все искрогасители для автомобилей необходимы </w:t>
      </w:r>
      <w:proofErr w:type="gramStart"/>
      <w:r w:rsidRPr="00584F17">
        <w:rPr>
          <w:sz w:val="28"/>
          <w:szCs w:val="28"/>
        </w:rPr>
        <w:t>для  предотвращения</w:t>
      </w:r>
      <w:proofErr w:type="gramEnd"/>
      <w:r w:rsidRPr="00584F17">
        <w:rPr>
          <w:sz w:val="28"/>
          <w:szCs w:val="28"/>
        </w:rPr>
        <w:t>: вылета раскаленных частиц (искр) и проскок</w:t>
      </w:r>
      <w:r>
        <w:rPr>
          <w:sz w:val="28"/>
          <w:szCs w:val="28"/>
        </w:rPr>
        <w:t>ов</w:t>
      </w:r>
      <w:r w:rsidRPr="00584F17">
        <w:rPr>
          <w:sz w:val="28"/>
          <w:szCs w:val="28"/>
        </w:rPr>
        <w:t xml:space="preserve"> пламени от работы двигателей внутреннего сгорания. </w:t>
      </w:r>
    </w:p>
    <w:p w:rsidR="000A2C9E" w:rsidRDefault="000A2C9E" w:rsidP="000A2C9E">
      <w:pPr>
        <w:ind w:firstLine="709"/>
        <w:jc w:val="both"/>
        <w:rPr>
          <w:sz w:val="28"/>
          <w:szCs w:val="28"/>
        </w:rPr>
      </w:pPr>
      <w:r w:rsidRPr="00584F17">
        <w:rPr>
          <w:sz w:val="28"/>
          <w:szCs w:val="28"/>
        </w:rPr>
        <w:t xml:space="preserve">Искрогаситель позволяет на 100% уловить искры и погасить их, но также снижает общую температуру выхлопных газов. </w:t>
      </w:r>
    </w:p>
    <w:p w:rsidR="000A2C9E" w:rsidRPr="00584F17" w:rsidRDefault="000A2C9E" w:rsidP="000A2C9E">
      <w:pPr>
        <w:ind w:firstLine="709"/>
        <w:jc w:val="both"/>
        <w:rPr>
          <w:sz w:val="28"/>
          <w:szCs w:val="28"/>
        </w:rPr>
      </w:pPr>
      <w:r w:rsidRPr="00584F17">
        <w:rPr>
          <w:sz w:val="28"/>
          <w:szCs w:val="28"/>
        </w:rPr>
        <w:t xml:space="preserve">Искрогасители устанавливаются на выхлопные трубы автомобилей, въезжающих на территорию высокой </w:t>
      </w:r>
      <w:proofErr w:type="spellStart"/>
      <w:r w:rsidRPr="00584F17">
        <w:rPr>
          <w:sz w:val="28"/>
          <w:szCs w:val="28"/>
        </w:rPr>
        <w:t>пожароопасности</w:t>
      </w:r>
      <w:proofErr w:type="spellEnd"/>
      <w:r w:rsidRPr="00584F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br/>
        <w:t xml:space="preserve">          </w:t>
      </w:r>
      <w:r w:rsidRPr="00584F17">
        <w:rPr>
          <w:sz w:val="28"/>
          <w:szCs w:val="28"/>
        </w:rPr>
        <w:t>Корпус искрогасителя должен быть герметичным, для того чтобы не дать искре проскользнуть мимо. При правильной установке он плотно ф</w:t>
      </w:r>
      <w:r>
        <w:rPr>
          <w:sz w:val="28"/>
          <w:szCs w:val="28"/>
        </w:rPr>
        <w:t xml:space="preserve">иксируется на трубе </w:t>
      </w:r>
      <w:proofErr w:type="gramStart"/>
      <w:r>
        <w:rPr>
          <w:sz w:val="28"/>
          <w:szCs w:val="28"/>
        </w:rPr>
        <w:t>автомобиля ,</w:t>
      </w:r>
      <w:proofErr w:type="gramEnd"/>
      <w:r>
        <w:rPr>
          <w:sz w:val="28"/>
          <w:szCs w:val="28"/>
        </w:rPr>
        <w:t xml:space="preserve"> а так же  не имеет зазоров </w:t>
      </w:r>
      <w:r w:rsidRPr="00584F17">
        <w:rPr>
          <w:sz w:val="28"/>
          <w:szCs w:val="28"/>
        </w:rPr>
        <w:t xml:space="preserve">и не плотностей.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84F17">
        <w:rPr>
          <w:sz w:val="28"/>
          <w:szCs w:val="28"/>
        </w:rPr>
        <w:t xml:space="preserve">        Все искрогасители проходят соответствующую сертификацию в том месте, где их производят и предназначены для снижения риска возникновения пожаров и взрывов от выхлопных газов автотракторных средств и силовых агрегатов. </w:t>
      </w:r>
    </w:p>
    <w:p w:rsidR="00DD6C71" w:rsidRDefault="000A2C9E" w:rsidP="000A2C9E">
      <w:r w:rsidRPr="00584F17">
        <w:rPr>
          <w:sz w:val="28"/>
          <w:szCs w:val="28"/>
        </w:rPr>
        <w:t xml:space="preserve">Наличие искрогасителей крайне важно для предотвращения несчастных </w:t>
      </w:r>
      <w:proofErr w:type="gramStart"/>
      <w:r w:rsidRPr="00584F17">
        <w:rPr>
          <w:sz w:val="28"/>
          <w:szCs w:val="28"/>
        </w:rPr>
        <w:t>случаев  при</w:t>
      </w:r>
      <w:proofErr w:type="gramEnd"/>
      <w:r w:rsidRPr="00584F17">
        <w:rPr>
          <w:sz w:val="28"/>
          <w:szCs w:val="28"/>
        </w:rPr>
        <w:t xml:space="preserve"> работе кранов на</w:t>
      </w:r>
      <w:r>
        <w:rPr>
          <w:sz w:val="28"/>
          <w:szCs w:val="28"/>
        </w:rPr>
        <w:t xml:space="preserve"> опасных производственных</w:t>
      </w:r>
      <w:r w:rsidRPr="00584F17">
        <w:rPr>
          <w:sz w:val="28"/>
          <w:szCs w:val="28"/>
        </w:rPr>
        <w:t xml:space="preserve"> объектах ССК </w:t>
      </w:r>
      <w:r>
        <w:rPr>
          <w:sz w:val="28"/>
          <w:szCs w:val="28"/>
        </w:rPr>
        <w:t>«</w:t>
      </w:r>
      <w:r w:rsidRPr="00584F17">
        <w:rPr>
          <w:sz w:val="28"/>
          <w:szCs w:val="28"/>
        </w:rPr>
        <w:t>Звезда</w:t>
      </w:r>
      <w:r>
        <w:rPr>
          <w:sz w:val="28"/>
          <w:szCs w:val="28"/>
        </w:rPr>
        <w:t>» в непосредственной близости</w:t>
      </w:r>
      <w:r w:rsidRPr="00584F17">
        <w:rPr>
          <w:sz w:val="28"/>
          <w:szCs w:val="28"/>
        </w:rPr>
        <w:t xml:space="preserve">  с б</w:t>
      </w:r>
      <w:r>
        <w:rPr>
          <w:sz w:val="28"/>
          <w:szCs w:val="28"/>
        </w:rPr>
        <w:t>ольшим количеством установленного технологического оборудования работающего  с применением горючих газов</w:t>
      </w:r>
      <w:r w:rsidRPr="00584F17">
        <w:rPr>
          <w:sz w:val="28"/>
          <w:szCs w:val="28"/>
        </w:rPr>
        <w:t>, а так же в непосредственной близости с пожароопасными окрасочными камерами.</w:t>
      </w:r>
      <w:bookmarkStart w:id="0" w:name="_GoBack"/>
      <w:bookmarkEnd w:id="0"/>
    </w:p>
    <w:sectPr w:rsidR="00DD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6"/>
    <w:rsid w:val="000A2C9E"/>
    <w:rsid w:val="00951156"/>
    <w:rsid w:val="00DD6C71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8410-9649-42E3-A1C0-2878F22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Фалинская Ирина Николаевна</dc:creator>
  <cp:keywords/>
  <dc:description/>
  <cp:lastModifiedBy>Фалинская Ирина Николаевна</cp:lastModifiedBy>
  <cp:revision>2</cp:revision>
  <dcterms:created xsi:type="dcterms:W3CDTF">2020-01-21T22:17:00Z</dcterms:created>
  <dcterms:modified xsi:type="dcterms:W3CDTF">2020-01-21T22:17:00Z</dcterms:modified>
</cp:coreProperties>
</file>